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CD0" w:rsidRDefault="009A1CD0" w:rsidP="009A1CD0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7205" cy="6877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CD0" w:rsidRDefault="009A1CD0" w:rsidP="009A1CD0">
      <w:pPr>
        <w:jc w:val="center"/>
        <w:rPr>
          <w:b/>
          <w:bCs/>
          <w:sz w:val="28"/>
          <w:szCs w:val="28"/>
        </w:rPr>
      </w:pPr>
    </w:p>
    <w:p w:rsidR="009A1CD0" w:rsidRDefault="009A1CD0" w:rsidP="009A1CD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:rsidR="009A1CD0" w:rsidRDefault="009A1CD0" w:rsidP="009A1CD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 ОБЛАСТЬ</w:t>
      </w:r>
    </w:p>
    <w:p w:rsidR="009A1CD0" w:rsidRDefault="009A1CD0" w:rsidP="009A1CD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 КАМЕНСКОГО  ГОРОДСКОГО  ОКРУГА</w:t>
      </w:r>
    </w:p>
    <w:p w:rsidR="009A1CD0" w:rsidRDefault="009A1CD0" w:rsidP="009A1CD0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ШЕСТОЙ  СОЗЫВ</w:t>
      </w:r>
    </w:p>
    <w:p w:rsidR="009A1CD0" w:rsidRDefault="001C6761" w:rsidP="009A1CD0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Одиннадцатое</w:t>
      </w:r>
      <w:r w:rsidR="009A1CD0">
        <w:rPr>
          <w:i/>
          <w:iCs/>
          <w:sz w:val="28"/>
          <w:szCs w:val="28"/>
        </w:rPr>
        <w:t xml:space="preserve">  заседание</w:t>
      </w:r>
    </w:p>
    <w:p w:rsidR="009A1CD0" w:rsidRDefault="009A1CD0" w:rsidP="009A1CD0">
      <w:pPr>
        <w:jc w:val="center"/>
        <w:rPr>
          <w:b/>
          <w:bCs/>
          <w:sz w:val="28"/>
          <w:szCs w:val="28"/>
        </w:rPr>
      </w:pPr>
    </w:p>
    <w:p w:rsidR="009A1CD0" w:rsidRDefault="009A1CD0" w:rsidP="009A1CD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РЕШЕНИЕ  №</w:t>
      </w:r>
      <w:r w:rsidR="006C6206">
        <w:rPr>
          <w:b/>
          <w:bCs/>
          <w:sz w:val="28"/>
          <w:szCs w:val="28"/>
        </w:rPr>
        <w:t xml:space="preserve"> 178</w:t>
      </w:r>
      <w:r>
        <w:rPr>
          <w:b/>
          <w:bCs/>
          <w:sz w:val="28"/>
          <w:szCs w:val="28"/>
        </w:rPr>
        <w:t xml:space="preserve">  </w:t>
      </w:r>
    </w:p>
    <w:p w:rsidR="009A1CD0" w:rsidRDefault="009A1CD0" w:rsidP="009A1CD0">
      <w:pPr>
        <w:jc w:val="center"/>
        <w:rPr>
          <w:b/>
          <w:bCs/>
          <w:sz w:val="28"/>
          <w:szCs w:val="28"/>
        </w:rPr>
      </w:pPr>
    </w:p>
    <w:p w:rsidR="009A1CD0" w:rsidRDefault="009A1CD0" w:rsidP="009A1CD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1C6761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</w:t>
      </w:r>
      <w:r w:rsidR="001C6761">
        <w:rPr>
          <w:b/>
          <w:bCs/>
          <w:sz w:val="28"/>
          <w:szCs w:val="28"/>
        </w:rPr>
        <w:t>декабря</w:t>
      </w:r>
      <w:r>
        <w:rPr>
          <w:b/>
          <w:bCs/>
          <w:sz w:val="28"/>
          <w:szCs w:val="28"/>
        </w:rPr>
        <w:t xml:space="preserve"> 2017 года</w:t>
      </w:r>
    </w:p>
    <w:p w:rsidR="00BE16B0" w:rsidRDefault="00BE16B0" w:rsidP="00BE16B0">
      <w:pPr>
        <w:jc w:val="center"/>
        <w:outlineLvl w:val="0"/>
        <w:rPr>
          <w:b/>
          <w:i/>
          <w:sz w:val="28"/>
          <w:szCs w:val="28"/>
        </w:rPr>
      </w:pPr>
    </w:p>
    <w:p w:rsidR="00BE16B0" w:rsidRDefault="00BE16B0" w:rsidP="00BE16B0">
      <w:pPr>
        <w:jc w:val="center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 внесении изменений и дополнений в  Устав</w:t>
      </w:r>
    </w:p>
    <w:p w:rsidR="00BE16B0" w:rsidRDefault="00BE16B0" w:rsidP="00BE16B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муниципального образования «Каменский городской округ»</w:t>
      </w:r>
    </w:p>
    <w:p w:rsidR="00BE16B0" w:rsidRDefault="00BE16B0" w:rsidP="00BE16B0">
      <w:pPr>
        <w:jc w:val="center"/>
        <w:rPr>
          <w:b/>
          <w:sz w:val="28"/>
          <w:szCs w:val="28"/>
        </w:rPr>
      </w:pPr>
    </w:p>
    <w:p w:rsidR="00D23219" w:rsidRPr="00E708DC" w:rsidRDefault="0013312E" w:rsidP="00E708D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87DC1">
        <w:rPr>
          <w:sz w:val="28"/>
          <w:szCs w:val="28"/>
        </w:rPr>
        <w:t xml:space="preserve">В </w:t>
      </w:r>
      <w:r w:rsidRPr="007A557B">
        <w:rPr>
          <w:sz w:val="28"/>
          <w:szCs w:val="28"/>
        </w:rPr>
        <w:t xml:space="preserve">связи с принятием </w:t>
      </w:r>
      <w:r w:rsidR="007A557B" w:rsidRPr="007A557B">
        <w:rPr>
          <w:rFonts w:eastAsiaTheme="minorHAnsi"/>
          <w:bCs/>
          <w:sz w:val="28"/>
          <w:szCs w:val="28"/>
          <w:lang w:eastAsia="en-US"/>
        </w:rPr>
        <w:t>Ф</w:t>
      </w:r>
      <w:r w:rsidR="00E63C79">
        <w:rPr>
          <w:rFonts w:eastAsiaTheme="minorHAnsi"/>
          <w:bCs/>
          <w:sz w:val="28"/>
          <w:szCs w:val="28"/>
          <w:lang w:eastAsia="en-US"/>
        </w:rPr>
        <w:t>едеральн</w:t>
      </w:r>
      <w:r w:rsidR="008231CF">
        <w:rPr>
          <w:rFonts w:eastAsiaTheme="minorHAnsi"/>
          <w:bCs/>
          <w:sz w:val="28"/>
          <w:szCs w:val="28"/>
          <w:lang w:eastAsia="en-US"/>
        </w:rPr>
        <w:t>ого</w:t>
      </w:r>
      <w:r w:rsidR="00E63C79">
        <w:rPr>
          <w:rFonts w:eastAsiaTheme="minorHAnsi"/>
          <w:bCs/>
          <w:sz w:val="28"/>
          <w:szCs w:val="28"/>
          <w:lang w:eastAsia="en-US"/>
        </w:rPr>
        <w:t xml:space="preserve"> закон</w:t>
      </w:r>
      <w:r w:rsidR="008231CF">
        <w:rPr>
          <w:rFonts w:eastAsiaTheme="minorHAnsi"/>
          <w:bCs/>
          <w:sz w:val="28"/>
          <w:szCs w:val="28"/>
          <w:lang w:eastAsia="en-US"/>
        </w:rPr>
        <w:t>а</w:t>
      </w:r>
      <w:r w:rsidR="00E63C79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D4052C" w:rsidRPr="009E270A">
        <w:rPr>
          <w:sz w:val="28"/>
        </w:rPr>
        <w:t xml:space="preserve">от 18.07.2017 </w:t>
      </w:r>
      <w:r w:rsidR="00FB67F5">
        <w:rPr>
          <w:sz w:val="28"/>
        </w:rPr>
        <w:t>№</w:t>
      </w:r>
      <w:r w:rsidR="00D4052C" w:rsidRPr="009E270A">
        <w:rPr>
          <w:sz w:val="28"/>
        </w:rPr>
        <w:t xml:space="preserve"> 171-ФЗ </w:t>
      </w:r>
      <w:r w:rsidR="00D4052C">
        <w:rPr>
          <w:sz w:val="28"/>
        </w:rPr>
        <w:t>«</w:t>
      </w:r>
      <w:r w:rsidR="00D4052C" w:rsidRPr="009E270A">
        <w:rPr>
          <w:sz w:val="28"/>
        </w:rPr>
        <w:t xml:space="preserve">О внесении изменений в Федеральный закон </w:t>
      </w:r>
      <w:r w:rsidR="00D4052C">
        <w:rPr>
          <w:sz w:val="28"/>
        </w:rPr>
        <w:t>«</w:t>
      </w:r>
      <w:r w:rsidR="00D4052C" w:rsidRPr="009E270A">
        <w:rPr>
          <w:sz w:val="28"/>
        </w:rPr>
        <w:t>Об общих принципах организации местного самоупр</w:t>
      </w:r>
      <w:r w:rsidR="00D4052C">
        <w:rPr>
          <w:sz w:val="28"/>
        </w:rPr>
        <w:t>авления в Российской Федерации»</w:t>
      </w:r>
      <w:r w:rsidR="00E63C79">
        <w:rPr>
          <w:rFonts w:eastAsiaTheme="minorHAnsi"/>
          <w:bCs/>
          <w:sz w:val="28"/>
          <w:szCs w:val="28"/>
          <w:lang w:eastAsia="en-US"/>
        </w:rPr>
        <w:t>,</w:t>
      </w:r>
      <w:r w:rsidR="008231CF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E708DC">
        <w:rPr>
          <w:rFonts w:eastAsiaTheme="minorHAnsi"/>
          <w:sz w:val="28"/>
          <w:szCs w:val="28"/>
          <w:lang w:eastAsia="en-US"/>
        </w:rPr>
        <w:t xml:space="preserve">Закона Свердловской области от 29.06.2017 </w:t>
      </w:r>
      <w:r w:rsidR="00FB67F5">
        <w:rPr>
          <w:rFonts w:eastAsiaTheme="minorHAnsi"/>
          <w:sz w:val="28"/>
          <w:szCs w:val="28"/>
          <w:lang w:eastAsia="en-US"/>
        </w:rPr>
        <w:t>№</w:t>
      </w:r>
      <w:bookmarkStart w:id="0" w:name="_GoBack"/>
      <w:bookmarkEnd w:id="0"/>
      <w:r w:rsidR="00E708DC">
        <w:rPr>
          <w:rFonts w:eastAsiaTheme="minorHAnsi"/>
          <w:sz w:val="28"/>
          <w:szCs w:val="28"/>
          <w:lang w:eastAsia="en-US"/>
        </w:rPr>
        <w:t xml:space="preserve"> 69-ОЗ «О внесении изменений в Закон Свердловской области «О границах муниципальных образований, расположенных на т</w:t>
      </w:r>
      <w:r w:rsidR="00FB67F5">
        <w:rPr>
          <w:rFonts w:eastAsiaTheme="minorHAnsi"/>
          <w:sz w:val="28"/>
          <w:szCs w:val="28"/>
          <w:lang w:eastAsia="en-US"/>
        </w:rPr>
        <w:t>ерритории Свердловской области»</w:t>
      </w:r>
      <w:r w:rsidR="002A58EB">
        <w:rPr>
          <w:sz w:val="28"/>
        </w:rPr>
        <w:t xml:space="preserve">, </w:t>
      </w:r>
      <w:r w:rsidR="00C1713F" w:rsidRPr="001A4B41">
        <w:rPr>
          <w:sz w:val="28"/>
          <w:szCs w:val="28"/>
        </w:rPr>
        <w:t xml:space="preserve">руководствуясь </w:t>
      </w:r>
      <w:r w:rsidR="00BE16B0" w:rsidRPr="001A4B41">
        <w:rPr>
          <w:sz w:val="28"/>
          <w:szCs w:val="28"/>
        </w:rPr>
        <w:t>Федеральным  законом</w:t>
      </w:r>
      <w:r w:rsidR="00446D3A" w:rsidRPr="001A4B41">
        <w:rPr>
          <w:sz w:val="28"/>
          <w:szCs w:val="28"/>
        </w:rPr>
        <w:t xml:space="preserve"> Российской Федерации</w:t>
      </w:r>
      <w:r w:rsidR="00BE16B0" w:rsidRPr="001A4B41">
        <w:rPr>
          <w:sz w:val="28"/>
          <w:szCs w:val="28"/>
        </w:rPr>
        <w:t xml:space="preserve"> от  06.10.2003 года </w:t>
      </w:r>
      <w:r w:rsidR="00C1713F" w:rsidRPr="00987DC1">
        <w:rPr>
          <w:sz w:val="28"/>
          <w:szCs w:val="28"/>
        </w:rPr>
        <w:t xml:space="preserve">№ 131-ФЗ </w:t>
      </w:r>
      <w:r w:rsidR="00BE16B0" w:rsidRPr="00987DC1">
        <w:rPr>
          <w:sz w:val="28"/>
          <w:szCs w:val="28"/>
        </w:rPr>
        <w:t>«Об общих принципах организации местного</w:t>
      </w:r>
      <w:proofErr w:type="gramEnd"/>
      <w:r w:rsidR="00BE16B0" w:rsidRPr="00987DC1">
        <w:rPr>
          <w:sz w:val="28"/>
          <w:szCs w:val="28"/>
        </w:rPr>
        <w:t xml:space="preserve"> самоуправления в Российской  Федерации», статьей 23 Устава </w:t>
      </w:r>
      <w:r w:rsidR="00BE16B0" w:rsidRPr="008231CF">
        <w:rPr>
          <w:sz w:val="28"/>
          <w:szCs w:val="28"/>
        </w:rPr>
        <w:t xml:space="preserve">муниципального образования «Каменский городской округ», </w:t>
      </w:r>
      <w:r w:rsidR="00BE16B0" w:rsidRPr="008231CF">
        <w:rPr>
          <w:b/>
          <w:sz w:val="28"/>
          <w:szCs w:val="28"/>
        </w:rPr>
        <w:t>Дума Каменского городского округа</w:t>
      </w:r>
      <w:r w:rsidR="00BE16B0" w:rsidRPr="008231CF">
        <w:rPr>
          <w:sz w:val="28"/>
          <w:szCs w:val="28"/>
        </w:rPr>
        <w:t xml:space="preserve"> </w:t>
      </w:r>
    </w:p>
    <w:p w:rsidR="009D7F83" w:rsidRPr="001A4B41" w:rsidRDefault="009D7F83" w:rsidP="001A4B41">
      <w:pPr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D23219" w:rsidRDefault="00BE16B0" w:rsidP="00E16B3A">
      <w:pPr>
        <w:ind w:right="639"/>
        <w:jc w:val="center"/>
        <w:outlineLvl w:val="0"/>
        <w:rPr>
          <w:b/>
          <w:sz w:val="28"/>
          <w:szCs w:val="28"/>
        </w:rPr>
      </w:pPr>
      <w:r w:rsidRPr="008231CF">
        <w:rPr>
          <w:b/>
          <w:sz w:val="28"/>
          <w:szCs w:val="28"/>
        </w:rPr>
        <w:t>Р Е Ш И Л А:</w:t>
      </w:r>
    </w:p>
    <w:p w:rsidR="009D7F83" w:rsidRPr="008231CF" w:rsidRDefault="009D7F83" w:rsidP="00E16B3A">
      <w:pPr>
        <w:ind w:right="639"/>
        <w:jc w:val="center"/>
        <w:outlineLvl w:val="0"/>
        <w:rPr>
          <w:b/>
          <w:sz w:val="28"/>
          <w:szCs w:val="28"/>
        </w:rPr>
      </w:pPr>
    </w:p>
    <w:p w:rsidR="00A63A98" w:rsidRPr="008231CF" w:rsidRDefault="00BE16B0" w:rsidP="00860F43">
      <w:pPr>
        <w:ind w:right="88" w:firstLine="708"/>
        <w:jc w:val="both"/>
        <w:rPr>
          <w:sz w:val="28"/>
          <w:szCs w:val="28"/>
        </w:rPr>
      </w:pPr>
      <w:r w:rsidRPr="008231CF">
        <w:rPr>
          <w:sz w:val="28"/>
          <w:szCs w:val="28"/>
        </w:rPr>
        <w:t>1. Внести в Устав муниципального образования «Каменский городской округ» следующие изменения и дополнения:</w:t>
      </w:r>
    </w:p>
    <w:p w:rsidR="00D4052C" w:rsidRPr="00D4052C" w:rsidRDefault="00A63A98" w:rsidP="00D4052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4052C">
        <w:rPr>
          <w:sz w:val="28"/>
          <w:szCs w:val="28"/>
        </w:rPr>
        <w:t>1.1.</w:t>
      </w:r>
      <w:r w:rsidR="00D4052C" w:rsidRPr="00D4052C">
        <w:rPr>
          <w:sz w:val="28"/>
          <w:szCs w:val="28"/>
        </w:rPr>
        <w:t xml:space="preserve"> часть 2 статьи 3 </w:t>
      </w:r>
      <w:r w:rsidR="00D4052C">
        <w:rPr>
          <w:sz w:val="28"/>
          <w:szCs w:val="28"/>
        </w:rPr>
        <w:t>«Состав территории городского округа»</w:t>
      </w:r>
      <w:r w:rsidR="00E708DC">
        <w:rPr>
          <w:sz w:val="28"/>
          <w:szCs w:val="28"/>
        </w:rPr>
        <w:t xml:space="preserve"> дополнить вторым абзацем следующего содержания</w:t>
      </w:r>
      <w:r w:rsidR="00D4052C" w:rsidRPr="00D4052C">
        <w:rPr>
          <w:sz w:val="28"/>
          <w:szCs w:val="28"/>
        </w:rPr>
        <w:t>:</w:t>
      </w:r>
    </w:p>
    <w:p w:rsidR="00D4052C" w:rsidRPr="00E708DC" w:rsidRDefault="00D4052C" w:rsidP="00E708D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4052C">
        <w:rPr>
          <w:sz w:val="28"/>
          <w:szCs w:val="28"/>
        </w:rPr>
        <w:t>«</w:t>
      </w:r>
      <w:r w:rsidR="00E708DC">
        <w:rPr>
          <w:rFonts w:eastAsiaTheme="minorHAnsi"/>
          <w:sz w:val="28"/>
          <w:szCs w:val="28"/>
          <w:lang w:eastAsia="en-US"/>
        </w:rPr>
        <w:t>Административным центром Каменского городского округа является город Каменск-Уральский, в котором находится представительный орган этого городского округа.</w:t>
      </w:r>
      <w:r w:rsidRPr="00D4052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D4052C" w:rsidRPr="00E708DC" w:rsidRDefault="00E708DC" w:rsidP="00E708DC">
      <w:pPr>
        <w:spacing w:line="22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D405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первый </w:t>
      </w:r>
      <w:r w:rsidR="00D4781B">
        <w:rPr>
          <w:sz w:val="28"/>
          <w:szCs w:val="28"/>
        </w:rPr>
        <w:t xml:space="preserve">абзац </w:t>
      </w:r>
      <w:r w:rsidR="00D4052C" w:rsidRPr="00D4052C">
        <w:rPr>
          <w:sz w:val="28"/>
          <w:szCs w:val="28"/>
        </w:rPr>
        <w:t>част</w:t>
      </w:r>
      <w:r w:rsidR="00D4781B">
        <w:rPr>
          <w:sz w:val="28"/>
          <w:szCs w:val="28"/>
        </w:rPr>
        <w:t>и</w:t>
      </w:r>
      <w:r w:rsidR="00D4052C" w:rsidRPr="00D4052C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="00D4052C" w:rsidRPr="00D4052C">
        <w:rPr>
          <w:sz w:val="28"/>
          <w:szCs w:val="28"/>
        </w:rPr>
        <w:t xml:space="preserve"> статьи 46 </w:t>
      </w:r>
      <w:r w:rsidR="00D4052C">
        <w:rPr>
          <w:sz w:val="28"/>
          <w:szCs w:val="28"/>
        </w:rPr>
        <w:t>«</w:t>
      </w:r>
      <w:r w:rsidR="00D4052C">
        <w:rPr>
          <w:rFonts w:eastAsiaTheme="minorHAnsi"/>
          <w:sz w:val="28"/>
          <w:szCs w:val="28"/>
          <w:lang w:eastAsia="en-US"/>
        </w:rPr>
        <w:t xml:space="preserve">Порядок официального опубликования (обнародования) и вступления в силу муниципальных правовых актов» </w:t>
      </w:r>
      <w:r w:rsidR="00D4052C" w:rsidRPr="00D4052C">
        <w:rPr>
          <w:sz w:val="28"/>
          <w:szCs w:val="28"/>
        </w:rPr>
        <w:t>изложить в следующей редакции:</w:t>
      </w:r>
    </w:p>
    <w:p w:rsidR="00EC67AE" w:rsidRPr="00D4781B" w:rsidRDefault="00D4052C" w:rsidP="00D4781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4052C">
        <w:rPr>
          <w:sz w:val="28"/>
          <w:szCs w:val="28"/>
        </w:rPr>
        <w:t>«</w:t>
      </w:r>
      <w:r w:rsidR="00D4781B">
        <w:rPr>
          <w:sz w:val="28"/>
          <w:szCs w:val="28"/>
        </w:rPr>
        <w:t>9</w:t>
      </w:r>
      <w:r w:rsidRPr="00D4052C">
        <w:rPr>
          <w:sz w:val="28"/>
          <w:szCs w:val="28"/>
        </w:rPr>
        <w:t xml:space="preserve">. </w:t>
      </w:r>
      <w:r w:rsidR="00D4781B">
        <w:rPr>
          <w:rFonts w:eastAsiaTheme="minorHAnsi"/>
          <w:sz w:val="28"/>
          <w:szCs w:val="28"/>
          <w:lang w:eastAsia="en-US"/>
        </w:rPr>
        <w:t xml:space="preserve">Изменения и дополнения, внесенные в устав городского округа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городского округа в соответствие с федеральными законами, а </w:t>
      </w:r>
      <w:r w:rsidR="00D4781B">
        <w:rPr>
          <w:rFonts w:eastAsiaTheme="minorHAnsi"/>
          <w:sz w:val="28"/>
          <w:szCs w:val="28"/>
          <w:lang w:eastAsia="en-US"/>
        </w:rPr>
        <w:lastRenderedPageBreak/>
        <w:t>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Думы городского округа, принявшей муниципальный правовой акт о внесении указанных изменений и дополнений в устав городского округа.</w:t>
      </w:r>
      <w:r w:rsidRPr="00D4052C">
        <w:rPr>
          <w:sz w:val="28"/>
          <w:szCs w:val="28"/>
        </w:rPr>
        <w:t>».</w:t>
      </w:r>
    </w:p>
    <w:p w:rsidR="00BE16B0" w:rsidRPr="00446D3A" w:rsidRDefault="00D4052C" w:rsidP="002474A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C67AE">
        <w:rPr>
          <w:sz w:val="28"/>
          <w:szCs w:val="28"/>
        </w:rPr>
        <w:t xml:space="preserve">. </w:t>
      </w:r>
      <w:r w:rsidR="00BE16B0" w:rsidRPr="00446D3A">
        <w:rPr>
          <w:sz w:val="28"/>
          <w:szCs w:val="28"/>
        </w:rPr>
        <w:t>Изменения  и  дополнения  зарегистрировать  в  Главном  управлении  Министерства  юстиции  Российской  Федерации  по  Свердловской  области  в  порядке, установленном  действующим  законодательством.</w:t>
      </w:r>
    </w:p>
    <w:p w:rsidR="00BE16B0" w:rsidRPr="00446D3A" w:rsidRDefault="00D4052C" w:rsidP="00D112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E16B0" w:rsidRPr="00446D3A">
        <w:rPr>
          <w:sz w:val="28"/>
          <w:szCs w:val="28"/>
        </w:rPr>
        <w:t xml:space="preserve">. </w:t>
      </w:r>
      <w:r w:rsidR="00D112E0" w:rsidRPr="00D112E0">
        <w:rPr>
          <w:sz w:val="28"/>
          <w:szCs w:val="28"/>
        </w:rPr>
        <w:t>Настоящее  Решение  вступает  в  законную  силу  на  всей  территории  Каменского  городского  округа  после  проведения  государственной  регистрации, на  следующий  день  после  оп</w:t>
      </w:r>
      <w:r w:rsidR="00C1713F">
        <w:rPr>
          <w:sz w:val="28"/>
          <w:szCs w:val="28"/>
        </w:rPr>
        <w:t>убликования  в  газете  «Пламя»</w:t>
      </w:r>
      <w:r w:rsidR="00D112E0" w:rsidRPr="00D112E0">
        <w:rPr>
          <w:sz w:val="28"/>
          <w:szCs w:val="28"/>
        </w:rPr>
        <w:t>.</w:t>
      </w:r>
    </w:p>
    <w:p w:rsidR="00C1713F" w:rsidRDefault="009D7F83" w:rsidP="00C1713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BE16B0" w:rsidRPr="00C1713F">
        <w:rPr>
          <w:rFonts w:ascii="Times New Roman" w:hAnsi="Times New Roman" w:cs="Times New Roman"/>
          <w:sz w:val="28"/>
          <w:szCs w:val="28"/>
        </w:rPr>
        <w:t xml:space="preserve">. </w:t>
      </w:r>
      <w:r w:rsidR="00C1713F" w:rsidRPr="00C1713F">
        <w:rPr>
          <w:rFonts w:ascii="Times New Roman" w:hAnsi="Times New Roman" w:cs="Times New Roman"/>
          <w:sz w:val="28"/>
          <w:szCs w:val="28"/>
        </w:rPr>
        <w:t>Опубликовать</w:t>
      </w:r>
      <w:r w:rsidR="00C1713F" w:rsidRPr="005D3EFA">
        <w:rPr>
          <w:rFonts w:ascii="Times New Roman" w:hAnsi="Times New Roman" w:cs="Times New Roman"/>
          <w:sz w:val="28"/>
          <w:szCs w:val="28"/>
        </w:rPr>
        <w:t xml:space="preserve"> настоящее Решение в газете «Пламя»</w:t>
      </w:r>
      <w:r w:rsidR="00C1713F"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разместить в сети Интернет на официальном сайте </w:t>
      </w:r>
      <w:r w:rsidR="00C1713F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«</w:t>
      </w:r>
      <w:r w:rsidR="00C1713F"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>Каменск</w:t>
      </w:r>
      <w:r w:rsidR="00C1713F">
        <w:rPr>
          <w:rFonts w:ascii="Times New Roman" w:eastAsia="Calibri" w:hAnsi="Times New Roman" w:cs="Times New Roman"/>
          <w:sz w:val="28"/>
          <w:szCs w:val="28"/>
          <w:lang w:eastAsia="en-US"/>
        </w:rPr>
        <w:t>ий</w:t>
      </w:r>
      <w:r w:rsidR="00C1713F"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городско</w:t>
      </w:r>
      <w:r w:rsidR="00C1713F"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="00C1713F"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</w:t>
      </w:r>
      <w:r w:rsidR="00C1713F">
        <w:rPr>
          <w:rFonts w:ascii="Times New Roman" w:eastAsia="Calibri" w:hAnsi="Times New Roman" w:cs="Times New Roman"/>
          <w:sz w:val="28"/>
          <w:szCs w:val="28"/>
          <w:lang w:eastAsia="en-US"/>
        </w:rPr>
        <w:t>» и на официальном сайте Думы муниципального образования «</w:t>
      </w:r>
      <w:r w:rsidR="00C1713F"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>Каменск</w:t>
      </w:r>
      <w:r w:rsidR="00C1713F">
        <w:rPr>
          <w:rFonts w:ascii="Times New Roman" w:eastAsia="Calibri" w:hAnsi="Times New Roman" w:cs="Times New Roman"/>
          <w:sz w:val="28"/>
          <w:szCs w:val="28"/>
          <w:lang w:eastAsia="en-US"/>
        </w:rPr>
        <w:t>ий</w:t>
      </w:r>
      <w:r w:rsidR="00C1713F"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городско</w:t>
      </w:r>
      <w:r w:rsidR="00C1713F"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="00C1713F"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</w:t>
      </w:r>
      <w:r w:rsidR="00C1713F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BE16B0" w:rsidRDefault="009D7F83" w:rsidP="00BE16B0">
      <w:pPr>
        <w:ind w:right="88"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E16B0" w:rsidRPr="00446D3A">
        <w:rPr>
          <w:sz w:val="28"/>
          <w:szCs w:val="28"/>
        </w:rPr>
        <w:t>. Контроль  исполнения  настоящего  Решения  возложить  на  Председателя</w:t>
      </w:r>
      <w:r w:rsidR="00BE16B0">
        <w:rPr>
          <w:sz w:val="28"/>
          <w:szCs w:val="28"/>
        </w:rPr>
        <w:t xml:space="preserve">  Думы  Каменского  городского  округа  (В.И. Чемезова).</w:t>
      </w:r>
    </w:p>
    <w:p w:rsidR="00BE16B0" w:rsidRDefault="00BE16B0" w:rsidP="00BE16B0">
      <w:pPr>
        <w:ind w:right="88"/>
        <w:jc w:val="both"/>
        <w:rPr>
          <w:sz w:val="28"/>
          <w:szCs w:val="28"/>
        </w:rPr>
      </w:pPr>
    </w:p>
    <w:p w:rsidR="0002113C" w:rsidRDefault="0002113C" w:rsidP="00BE16B0">
      <w:pPr>
        <w:ind w:right="88"/>
        <w:jc w:val="both"/>
        <w:rPr>
          <w:sz w:val="28"/>
          <w:szCs w:val="28"/>
        </w:rPr>
      </w:pPr>
    </w:p>
    <w:p w:rsidR="009A1CD0" w:rsidRDefault="009A1CD0" w:rsidP="00BE16B0">
      <w:pPr>
        <w:ind w:right="88"/>
        <w:jc w:val="both"/>
        <w:rPr>
          <w:sz w:val="28"/>
          <w:szCs w:val="28"/>
        </w:rPr>
      </w:pPr>
    </w:p>
    <w:p w:rsidR="001312E8" w:rsidRPr="008231CF" w:rsidRDefault="001312E8" w:rsidP="001312E8">
      <w:pPr>
        <w:ind w:right="8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 Каменского городского округа                            В.И. Чемезов</w:t>
      </w:r>
    </w:p>
    <w:p w:rsidR="001312E8" w:rsidRDefault="001312E8" w:rsidP="00BE16B0">
      <w:pPr>
        <w:ind w:right="88"/>
        <w:jc w:val="both"/>
        <w:rPr>
          <w:sz w:val="28"/>
          <w:szCs w:val="28"/>
        </w:rPr>
      </w:pPr>
    </w:p>
    <w:p w:rsidR="001312E8" w:rsidRDefault="001312E8" w:rsidP="00BE16B0">
      <w:pPr>
        <w:ind w:right="88"/>
        <w:jc w:val="both"/>
        <w:rPr>
          <w:sz w:val="28"/>
          <w:szCs w:val="28"/>
        </w:rPr>
      </w:pPr>
    </w:p>
    <w:p w:rsidR="001312E8" w:rsidRDefault="001312E8" w:rsidP="00BE16B0">
      <w:pPr>
        <w:ind w:right="88"/>
        <w:jc w:val="both"/>
        <w:rPr>
          <w:sz w:val="28"/>
          <w:szCs w:val="28"/>
        </w:rPr>
      </w:pPr>
    </w:p>
    <w:p w:rsidR="00BE16B0" w:rsidRDefault="00BE16B0" w:rsidP="00BE16B0">
      <w:pPr>
        <w:ind w:right="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Каменского городского  округа                                                 </w:t>
      </w:r>
      <w:r w:rsidR="009A1CD0">
        <w:rPr>
          <w:sz w:val="28"/>
          <w:szCs w:val="28"/>
        </w:rPr>
        <w:t xml:space="preserve"> </w:t>
      </w:r>
      <w:r>
        <w:rPr>
          <w:sz w:val="28"/>
          <w:szCs w:val="28"/>
        </w:rPr>
        <w:t>С.А. Белоусов</w:t>
      </w:r>
    </w:p>
    <w:p w:rsidR="009D7F83" w:rsidRDefault="009D7F83" w:rsidP="00BE16B0">
      <w:pPr>
        <w:ind w:right="88"/>
        <w:jc w:val="both"/>
        <w:rPr>
          <w:sz w:val="28"/>
          <w:szCs w:val="28"/>
        </w:rPr>
      </w:pPr>
    </w:p>
    <w:p w:rsidR="0002113C" w:rsidRDefault="0002113C" w:rsidP="00BE16B0">
      <w:pPr>
        <w:ind w:right="88"/>
        <w:jc w:val="both"/>
        <w:rPr>
          <w:sz w:val="28"/>
          <w:szCs w:val="28"/>
        </w:rPr>
      </w:pPr>
    </w:p>
    <w:p w:rsidR="009A1CD0" w:rsidRDefault="009A1CD0" w:rsidP="008231CF">
      <w:pPr>
        <w:ind w:right="88"/>
        <w:jc w:val="both"/>
        <w:rPr>
          <w:sz w:val="28"/>
          <w:szCs w:val="28"/>
        </w:rPr>
      </w:pPr>
    </w:p>
    <w:sectPr w:rsidR="009A1CD0" w:rsidSect="009A1CD0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E26E5"/>
    <w:multiLevelType w:val="hybridMultilevel"/>
    <w:tmpl w:val="F9A6DABE"/>
    <w:lvl w:ilvl="0" w:tplc="AE80F60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740543B5"/>
    <w:multiLevelType w:val="hybridMultilevel"/>
    <w:tmpl w:val="37D0B95E"/>
    <w:lvl w:ilvl="0" w:tplc="08D4E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6B0"/>
    <w:rsid w:val="00011F2A"/>
    <w:rsid w:val="0002113C"/>
    <w:rsid w:val="0007516C"/>
    <w:rsid w:val="000B2AA7"/>
    <w:rsid w:val="000D5659"/>
    <w:rsid w:val="000F50D7"/>
    <w:rsid w:val="001312E8"/>
    <w:rsid w:val="0013312E"/>
    <w:rsid w:val="00184C72"/>
    <w:rsid w:val="001905CA"/>
    <w:rsid w:val="00192E16"/>
    <w:rsid w:val="001A302A"/>
    <w:rsid w:val="001A4B41"/>
    <w:rsid w:val="001B42EB"/>
    <w:rsid w:val="001C6761"/>
    <w:rsid w:val="002474A7"/>
    <w:rsid w:val="002973A4"/>
    <w:rsid w:val="002A054B"/>
    <w:rsid w:val="002A58EB"/>
    <w:rsid w:val="00325B9F"/>
    <w:rsid w:val="003452D1"/>
    <w:rsid w:val="003A5835"/>
    <w:rsid w:val="003B7036"/>
    <w:rsid w:val="003C146C"/>
    <w:rsid w:val="00404ADC"/>
    <w:rsid w:val="0042737C"/>
    <w:rsid w:val="0042799B"/>
    <w:rsid w:val="00436468"/>
    <w:rsid w:val="00446D3A"/>
    <w:rsid w:val="004545DB"/>
    <w:rsid w:val="004612FC"/>
    <w:rsid w:val="004D3FD5"/>
    <w:rsid w:val="004F1DC9"/>
    <w:rsid w:val="0055322C"/>
    <w:rsid w:val="00567504"/>
    <w:rsid w:val="00592F55"/>
    <w:rsid w:val="005C663D"/>
    <w:rsid w:val="00660AE8"/>
    <w:rsid w:val="006C6206"/>
    <w:rsid w:val="006E6631"/>
    <w:rsid w:val="006F7F0F"/>
    <w:rsid w:val="00705FE0"/>
    <w:rsid w:val="00713441"/>
    <w:rsid w:val="00715D35"/>
    <w:rsid w:val="0077216E"/>
    <w:rsid w:val="00775591"/>
    <w:rsid w:val="007A557B"/>
    <w:rsid w:val="007C6371"/>
    <w:rsid w:val="007D255C"/>
    <w:rsid w:val="007D3C73"/>
    <w:rsid w:val="007D43A4"/>
    <w:rsid w:val="007D4CF6"/>
    <w:rsid w:val="007E30C3"/>
    <w:rsid w:val="007E33FE"/>
    <w:rsid w:val="008231CF"/>
    <w:rsid w:val="00832C9D"/>
    <w:rsid w:val="00856769"/>
    <w:rsid w:val="00860F43"/>
    <w:rsid w:val="00896220"/>
    <w:rsid w:val="00915F9B"/>
    <w:rsid w:val="00954F4E"/>
    <w:rsid w:val="00987DC1"/>
    <w:rsid w:val="009A1CD0"/>
    <w:rsid w:val="009C41AB"/>
    <w:rsid w:val="009D7F83"/>
    <w:rsid w:val="009E03FC"/>
    <w:rsid w:val="00A0233B"/>
    <w:rsid w:val="00A21A7D"/>
    <w:rsid w:val="00A63A98"/>
    <w:rsid w:val="00A90ED3"/>
    <w:rsid w:val="00AA0D4A"/>
    <w:rsid w:val="00B27FE1"/>
    <w:rsid w:val="00B44000"/>
    <w:rsid w:val="00B458B3"/>
    <w:rsid w:val="00B579C5"/>
    <w:rsid w:val="00B77CA4"/>
    <w:rsid w:val="00BB487F"/>
    <w:rsid w:val="00BE16B0"/>
    <w:rsid w:val="00C1713F"/>
    <w:rsid w:val="00C45748"/>
    <w:rsid w:val="00C734EF"/>
    <w:rsid w:val="00C8161E"/>
    <w:rsid w:val="00CC0668"/>
    <w:rsid w:val="00CE37C9"/>
    <w:rsid w:val="00CE7323"/>
    <w:rsid w:val="00D112E0"/>
    <w:rsid w:val="00D23219"/>
    <w:rsid w:val="00D4052C"/>
    <w:rsid w:val="00D4081E"/>
    <w:rsid w:val="00D41E15"/>
    <w:rsid w:val="00D4781B"/>
    <w:rsid w:val="00D57B2F"/>
    <w:rsid w:val="00D860AF"/>
    <w:rsid w:val="00D867C4"/>
    <w:rsid w:val="00D90AA8"/>
    <w:rsid w:val="00D911DA"/>
    <w:rsid w:val="00DD76D1"/>
    <w:rsid w:val="00E137F4"/>
    <w:rsid w:val="00E16B3A"/>
    <w:rsid w:val="00E62492"/>
    <w:rsid w:val="00E63C79"/>
    <w:rsid w:val="00E66822"/>
    <w:rsid w:val="00E708DC"/>
    <w:rsid w:val="00EA5982"/>
    <w:rsid w:val="00EC67AE"/>
    <w:rsid w:val="00F009A1"/>
    <w:rsid w:val="00F00A9D"/>
    <w:rsid w:val="00F4208D"/>
    <w:rsid w:val="00F768E9"/>
    <w:rsid w:val="00F940EE"/>
    <w:rsid w:val="00FB5501"/>
    <w:rsid w:val="00FB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6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6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940EE"/>
  </w:style>
  <w:style w:type="paragraph" w:styleId="a5">
    <w:name w:val="Normal (Web)"/>
    <w:basedOn w:val="a"/>
    <w:uiPriority w:val="99"/>
    <w:semiHidden/>
    <w:unhideWhenUsed/>
    <w:rsid w:val="00F940E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3312E"/>
    <w:pPr>
      <w:ind w:left="720" w:firstLine="709"/>
      <w:contextualSpacing/>
      <w:jc w:val="both"/>
    </w:pPr>
    <w:rPr>
      <w:sz w:val="28"/>
    </w:rPr>
  </w:style>
  <w:style w:type="paragraph" w:customStyle="1" w:styleId="ConsPlusNormal">
    <w:name w:val="ConsPlusNormal"/>
    <w:rsid w:val="00C17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6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6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940EE"/>
  </w:style>
  <w:style w:type="paragraph" w:styleId="a5">
    <w:name w:val="Normal (Web)"/>
    <w:basedOn w:val="a"/>
    <w:uiPriority w:val="99"/>
    <w:semiHidden/>
    <w:unhideWhenUsed/>
    <w:rsid w:val="00F940E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3312E"/>
    <w:pPr>
      <w:ind w:left="720" w:firstLine="709"/>
      <w:contextualSpacing/>
      <w:jc w:val="both"/>
    </w:pPr>
    <w:rPr>
      <w:sz w:val="28"/>
    </w:rPr>
  </w:style>
  <w:style w:type="paragraph" w:customStyle="1" w:styleId="ConsPlusNormal">
    <w:name w:val="ConsPlusNormal"/>
    <w:rsid w:val="00C17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8C468-BAC5-4F25-8993-8B2374FFE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Дума</cp:lastModifiedBy>
  <cp:revision>9</cp:revision>
  <cp:lastPrinted>2017-12-22T03:43:00Z</cp:lastPrinted>
  <dcterms:created xsi:type="dcterms:W3CDTF">2017-10-09T09:20:00Z</dcterms:created>
  <dcterms:modified xsi:type="dcterms:W3CDTF">2017-12-22T08:24:00Z</dcterms:modified>
</cp:coreProperties>
</file>